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8E" w:rsidRDefault="0052431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 дәріс. Қазіргі медиаэкономика – п</w:t>
      </w:r>
      <w:r w:rsidRPr="00AC45DB">
        <w:rPr>
          <w:rFonts w:ascii="Times New Roman" w:hAnsi="Times New Roman" w:cs="Times New Roman"/>
          <w:lang w:val="kk-KZ"/>
        </w:rPr>
        <w:t>ос</w:t>
      </w:r>
      <w:r>
        <w:rPr>
          <w:rFonts w:ascii="Times New Roman" w:hAnsi="Times New Roman" w:cs="Times New Roman"/>
          <w:lang w:val="kk-KZ"/>
        </w:rPr>
        <w:t xml:space="preserve">тиндустриалды қоғам туындысы </w:t>
      </w:r>
      <w:r w:rsidRPr="00AC45DB">
        <w:rPr>
          <w:rFonts w:ascii="Times New Roman" w:hAnsi="Times New Roman" w:cs="Times New Roman"/>
          <w:lang w:val="kk-KZ"/>
        </w:rPr>
        <w:t>.</w:t>
      </w:r>
    </w:p>
    <w:p w:rsidR="002F5B95" w:rsidRPr="002F5B95" w:rsidRDefault="002F5B95" w:rsidP="002F5B9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Заманалы медиаэкономика. </w:t>
      </w:r>
      <w:r w:rsidRPr="002F5B95">
        <w:rPr>
          <w:rFonts w:ascii="Times New Roman" w:hAnsi="Times New Roman" w:cs="Times New Roman"/>
          <w:sz w:val="24"/>
          <w:szCs w:val="24"/>
          <w:lang w:val="kk-KZ"/>
        </w:rPr>
        <w:t xml:space="preserve">Ақпараттық және коммуникациялық технологиялардың өркендеуі экономикалық басымдылықтар бағытының өзгеруіне, жаңа қоғамның ғылыми білім прогесіне қарай аяқ басуы адамзат өркениетінің соны сатыға көтерілуіне жедел ықпал етуде. </w:t>
      </w:r>
      <w:r w:rsidR="00436113">
        <w:rPr>
          <w:rFonts w:ascii="Times New Roman" w:hAnsi="Times New Roman" w:cs="Times New Roman"/>
          <w:sz w:val="24"/>
          <w:szCs w:val="24"/>
          <w:lang w:val="kk-KZ"/>
        </w:rPr>
        <w:t>Ақпарат – әрі товар, әрі басқару механизмі, әрі эстетикалық бұйым.</w:t>
      </w:r>
    </w:p>
    <w:p w:rsidR="002F5B95" w:rsidRPr="002F5B95" w:rsidRDefault="002F5B95">
      <w:pPr>
        <w:rPr>
          <w:lang w:val="kk-KZ"/>
        </w:rPr>
      </w:pPr>
    </w:p>
    <w:sectPr w:rsidR="002F5B95" w:rsidRPr="002F5B95" w:rsidSect="009F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4311"/>
    <w:rsid w:val="002F5B95"/>
    <w:rsid w:val="00436113"/>
    <w:rsid w:val="00524311"/>
    <w:rsid w:val="0080798E"/>
    <w:rsid w:val="009F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2013-10-02T07:37:00Z</dcterms:created>
  <dcterms:modified xsi:type="dcterms:W3CDTF">2013-10-02T11:43:00Z</dcterms:modified>
</cp:coreProperties>
</file>